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CA2C" w14:textId="709DC419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号様式</w:t>
      </w:r>
      <w:r w:rsidR="000435DE" w:rsidRPr="00175D3E">
        <w:rPr>
          <w:rFonts w:ascii="ＭＳ 明朝" w:hint="eastAsia"/>
        </w:rPr>
        <w:t xml:space="preserve">　　　　</w:t>
      </w:r>
    </w:p>
    <w:p w14:paraId="54FFC716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</w:p>
    <w:p w14:paraId="73856D4F" w14:textId="77777777" w:rsidR="00BF3612" w:rsidRDefault="00BF3612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4"/>
        </w:rPr>
        <w:t>物件供給請</w:t>
      </w:r>
      <w:r>
        <w:rPr>
          <w:rFonts w:ascii="ＭＳ 明朝" w:hint="eastAsia"/>
        </w:rPr>
        <w:t>書</w:t>
      </w:r>
    </w:p>
    <w:p w14:paraId="60BF5321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</w:p>
    <w:p w14:paraId="26E4F454" w14:textId="77777777" w:rsidR="00BF3612" w:rsidRDefault="00BF3612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387DFE1A" w14:textId="77777777" w:rsidR="00BF3612" w:rsidRDefault="00491199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　　様</w:t>
      </w:r>
    </w:p>
    <w:p w14:paraId="5489FF24" w14:textId="77777777" w:rsidR="00BF3612" w:rsidRDefault="00BF3612">
      <w:pPr>
        <w:overflowPunct w:val="0"/>
        <w:autoSpaceDE w:val="0"/>
        <w:autoSpaceDN w:val="0"/>
        <w:ind w:right="2309"/>
        <w:jc w:val="right"/>
        <w:rPr>
          <w:rFonts w:ascii="ＭＳ 明朝"/>
        </w:rPr>
      </w:pPr>
      <w:r>
        <w:rPr>
          <w:rFonts w:ascii="ＭＳ 明朝" w:hint="eastAsia"/>
        </w:rPr>
        <w:t xml:space="preserve">供給者　</w:t>
      </w: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 xml:space="preserve">所　　　　　　　　　　　</w:t>
      </w:r>
    </w:p>
    <w:p w14:paraId="4D0DDDCC" w14:textId="77777777" w:rsidR="00BF3612" w:rsidRDefault="00BF3612">
      <w:pPr>
        <w:overflowPunct w:val="0"/>
        <w:autoSpaceDE w:val="0"/>
        <w:autoSpaceDN w:val="0"/>
        <w:ind w:right="2309"/>
        <w:rPr>
          <w:rFonts w:ascii="ＭＳ 明朝"/>
        </w:rPr>
      </w:pPr>
    </w:p>
    <w:p w14:paraId="2802AD28" w14:textId="77777777" w:rsidR="00BF3612" w:rsidRDefault="00BF3612">
      <w:pPr>
        <w:tabs>
          <w:tab w:val="left" w:pos="6103"/>
        </w:tabs>
        <w:overflowPunct w:val="0"/>
        <w:autoSpaceDE w:val="0"/>
        <w:autoSpaceDN w:val="0"/>
        <w:ind w:left="5375" w:right="2309"/>
        <w:jc w:val="right"/>
        <w:rPr>
          <w:rFonts w:ascii="ＭＳ 明朝"/>
        </w:rPr>
      </w:pPr>
      <w:r>
        <w:rPr>
          <w:rFonts w:ascii="ＭＳ 明朝" w:hint="eastAsia"/>
        </w:rPr>
        <w:t xml:space="preserve">商号又は名称　　　　　　　　　　　</w:t>
      </w:r>
    </w:p>
    <w:p w14:paraId="09B9AD67" w14:textId="77777777" w:rsidR="00BF3612" w:rsidRDefault="00BF3612">
      <w:pPr>
        <w:overflowPunct w:val="0"/>
        <w:autoSpaceDE w:val="0"/>
        <w:autoSpaceDN w:val="0"/>
        <w:ind w:right="2309"/>
        <w:rPr>
          <w:rFonts w:ascii="ＭＳ 明朝"/>
        </w:rPr>
      </w:pPr>
    </w:p>
    <w:p w14:paraId="333E020A" w14:textId="77777777" w:rsidR="00BF3612" w:rsidRDefault="00BF3612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氏</w:t>
      </w:r>
      <w:r>
        <w:rPr>
          <w:rFonts w:ascii="ＭＳ 明朝" w:hint="eastAsia"/>
        </w:rPr>
        <w:t xml:space="preserve">名　　　　　　　　　　</w:t>
      </w:r>
      <w:r w:rsidR="00C13181">
        <w:rPr>
          <w:rFonts w:ascii="ＭＳ 明朝" w:hint="eastAsia"/>
        </w:rPr>
        <w:t>㊞</w:t>
      </w:r>
    </w:p>
    <w:p w14:paraId="6CE10742" w14:textId="77777777" w:rsidR="00BF3612" w:rsidRDefault="00BF3612">
      <w:pPr>
        <w:overflowPunct w:val="0"/>
        <w:autoSpaceDE w:val="0"/>
        <w:autoSpaceDN w:val="0"/>
        <w:jc w:val="right"/>
        <w:rPr>
          <w:rFonts w:ascii="ＭＳ 明朝"/>
        </w:rPr>
      </w:pPr>
    </w:p>
    <w:p w14:paraId="0FE04FB6" w14:textId="77777777" w:rsidR="00BF3612" w:rsidRDefault="00BF3612">
      <w:pPr>
        <w:overflowPunct w:val="0"/>
        <w:autoSpaceDE w:val="0"/>
        <w:autoSpaceDN w:val="0"/>
        <w:ind w:left="210" w:hanging="210"/>
        <w:rPr>
          <w:rFonts w:ascii="ＭＳ 明朝"/>
        </w:rPr>
      </w:pPr>
      <w:r>
        <w:rPr>
          <w:rFonts w:ascii="ＭＳ 明朝" w:hint="eastAsia"/>
        </w:rPr>
        <w:t xml:space="preserve">　　次の物件供給契約履行については、沖縄市契約規則を遵守し、もし違反したときは同規則によ</w:t>
      </w:r>
      <w:r w:rsidR="00952A29">
        <w:rPr>
          <w:rFonts w:ascii="ＭＳ 明朝" w:hint="eastAsia"/>
        </w:rPr>
        <w:t>っ</w:t>
      </w:r>
      <w:r>
        <w:rPr>
          <w:rFonts w:ascii="ＭＳ 明朝" w:hint="eastAsia"/>
        </w:rPr>
        <w:t>て処分を受けても異議ありません。</w:t>
      </w:r>
    </w:p>
    <w:p w14:paraId="2B5EBFC7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次の事項確認のため、この請書を提出します。</w:t>
      </w:r>
    </w:p>
    <w:p w14:paraId="6CEFF3C8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</w:p>
    <w:p w14:paraId="4C682C3A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供給物件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380"/>
        <w:gridCol w:w="810"/>
        <w:gridCol w:w="1163"/>
        <w:gridCol w:w="1164"/>
        <w:gridCol w:w="1164"/>
      </w:tblGrid>
      <w:tr w:rsidR="00BF3612" w14:paraId="1D3C14C2" w14:textId="77777777">
        <w:trPr>
          <w:cantSplit/>
          <w:trHeight w:val="495"/>
        </w:trPr>
        <w:tc>
          <w:tcPr>
            <w:tcW w:w="2830" w:type="dxa"/>
            <w:vAlign w:val="center"/>
          </w:tcPr>
          <w:p w14:paraId="53758E8D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380" w:type="dxa"/>
            <w:vAlign w:val="center"/>
          </w:tcPr>
          <w:p w14:paraId="5FEA9D20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形状寸法</w:t>
            </w:r>
          </w:p>
        </w:tc>
        <w:tc>
          <w:tcPr>
            <w:tcW w:w="810" w:type="dxa"/>
            <w:vAlign w:val="center"/>
          </w:tcPr>
          <w:p w14:paraId="469AAFAA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単位</w:t>
            </w:r>
          </w:p>
        </w:tc>
        <w:tc>
          <w:tcPr>
            <w:tcW w:w="1163" w:type="dxa"/>
            <w:vAlign w:val="center"/>
          </w:tcPr>
          <w:p w14:paraId="3751DAD5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1164" w:type="dxa"/>
            <w:vAlign w:val="center"/>
          </w:tcPr>
          <w:p w14:paraId="5A45018F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1164" w:type="dxa"/>
            <w:vAlign w:val="center"/>
          </w:tcPr>
          <w:p w14:paraId="24599F2C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</w:tr>
      <w:tr w:rsidR="00BF3612" w14:paraId="0A7E445F" w14:textId="77777777">
        <w:trPr>
          <w:cantSplit/>
          <w:trHeight w:val="495"/>
        </w:trPr>
        <w:tc>
          <w:tcPr>
            <w:tcW w:w="2830" w:type="dxa"/>
            <w:vAlign w:val="center"/>
          </w:tcPr>
          <w:p w14:paraId="24F50BAD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67CDC456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14:paraId="5BF204F0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14:paraId="6EB44207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1455F464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408D5EE5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F3612" w14:paraId="6FF5230E" w14:textId="77777777">
        <w:trPr>
          <w:cantSplit/>
          <w:trHeight w:val="495"/>
        </w:trPr>
        <w:tc>
          <w:tcPr>
            <w:tcW w:w="2830" w:type="dxa"/>
            <w:vAlign w:val="center"/>
          </w:tcPr>
          <w:p w14:paraId="2911A770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25512CA3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14:paraId="362A1E7D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14:paraId="08E080DF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27BCAE39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0C7497ED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F3612" w14:paraId="108B315D" w14:textId="77777777">
        <w:trPr>
          <w:cantSplit/>
          <w:trHeight w:val="495"/>
        </w:trPr>
        <w:tc>
          <w:tcPr>
            <w:tcW w:w="2830" w:type="dxa"/>
            <w:vAlign w:val="center"/>
          </w:tcPr>
          <w:p w14:paraId="2A4EC6A0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2B26A964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14:paraId="053D1CD3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14:paraId="148786AC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2E463AEB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574F1952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F3612" w14:paraId="5464FC12" w14:textId="77777777">
        <w:trPr>
          <w:cantSplit/>
          <w:trHeight w:val="495"/>
        </w:trPr>
        <w:tc>
          <w:tcPr>
            <w:tcW w:w="2830" w:type="dxa"/>
            <w:vAlign w:val="center"/>
          </w:tcPr>
          <w:p w14:paraId="46F176B4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3863C0E4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14:paraId="65EBBB13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14:paraId="1F74B659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5B844421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7C3690FC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127275D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</w:p>
    <w:p w14:paraId="161DF90C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08"/>
        </w:rPr>
        <w:t>納入場</w:t>
      </w:r>
      <w:r>
        <w:rPr>
          <w:rFonts w:ascii="ＭＳ 明朝" w:hint="eastAsia"/>
        </w:rPr>
        <w:t>所</w:t>
      </w:r>
    </w:p>
    <w:p w14:paraId="16E8082B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08"/>
        </w:rPr>
        <w:t>納入期</w:t>
      </w:r>
      <w:r w:rsidR="00491199">
        <w:rPr>
          <w:rFonts w:ascii="ＭＳ 明朝" w:hint="eastAsia"/>
        </w:rPr>
        <w:t xml:space="preserve">限　　　　</w:t>
      </w:r>
      <w:r>
        <w:rPr>
          <w:rFonts w:ascii="ＭＳ 明朝" w:hint="eastAsia"/>
        </w:rPr>
        <w:t xml:space="preserve">　　年　　月　　日</w:t>
      </w:r>
    </w:p>
    <w:p w14:paraId="5E8E260C" w14:textId="77777777" w:rsidR="00F04CA1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08"/>
        </w:rPr>
        <w:t>供給金</w:t>
      </w:r>
      <w:r w:rsidR="00CB3509">
        <w:rPr>
          <w:rFonts w:ascii="ＭＳ 明朝" w:hint="eastAsia"/>
        </w:rPr>
        <w:t>額　　金</w:t>
      </w:r>
      <w:r>
        <w:rPr>
          <w:rFonts w:ascii="ＭＳ 明朝" w:hint="eastAsia"/>
        </w:rPr>
        <w:t xml:space="preserve">　　　　　　　　円</w:t>
      </w:r>
      <w:r w:rsidR="00CB3509">
        <w:rPr>
          <w:rFonts w:ascii="ＭＳ 明朝" w:hint="eastAsia"/>
        </w:rPr>
        <w:t>也</w:t>
      </w:r>
    </w:p>
    <w:p w14:paraId="0E567EB1" w14:textId="77777777" w:rsidR="00CB3509" w:rsidRDefault="00CB3509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    </w:t>
      </w:r>
      <w:r w:rsidRPr="00ED0690">
        <w:rPr>
          <w:rFonts w:ascii="ＭＳ 明朝" w:hAnsi="ＭＳ 明朝" w:hint="eastAsia"/>
          <w:szCs w:val="21"/>
        </w:rPr>
        <w:t>（うち取引に係る消費税及び地方消費税の額）　金　　　　　　　円也</w:t>
      </w:r>
    </w:p>
    <w:p w14:paraId="27470818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130"/>
        </w:rPr>
        <w:t>契約保証</w:t>
      </w:r>
      <w:r>
        <w:rPr>
          <w:rFonts w:ascii="ＭＳ 明朝" w:hint="eastAsia"/>
        </w:rPr>
        <w:t xml:space="preserve">金　　</w:t>
      </w:r>
      <w:r w:rsidR="00CB3509">
        <w:rPr>
          <w:rFonts w:ascii="ＭＳ 明朝" w:hint="eastAsia"/>
        </w:rPr>
        <w:t>金</w:t>
      </w:r>
      <w:r>
        <w:rPr>
          <w:rFonts w:ascii="ＭＳ 明朝" w:hint="eastAsia"/>
        </w:rPr>
        <w:t xml:space="preserve">　　　　　　　　円　免除</w:t>
      </w:r>
    </w:p>
    <w:p w14:paraId="6B0E589B" w14:textId="03BC5C96" w:rsidR="00BF3612" w:rsidRPr="000B3C26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905E97" w:rsidRPr="0018123C">
        <w:rPr>
          <w:rFonts w:ascii="ＭＳ 明朝" w:hint="eastAsia"/>
          <w:spacing w:val="12"/>
          <w:kern w:val="0"/>
          <w:fitText w:val="2092" w:id="-1192059134"/>
        </w:rPr>
        <w:t>契約不適合責任</w:t>
      </w:r>
      <w:r w:rsidR="0018123C" w:rsidRPr="0018123C">
        <w:rPr>
          <w:rFonts w:ascii="ＭＳ 明朝" w:hint="eastAsia"/>
          <w:spacing w:val="12"/>
          <w:kern w:val="0"/>
          <w:fitText w:val="2092" w:id="-1192059134"/>
        </w:rPr>
        <w:t>期</w:t>
      </w:r>
      <w:r w:rsidR="0018123C" w:rsidRPr="0018123C">
        <w:rPr>
          <w:rFonts w:ascii="ＭＳ 明朝" w:hint="eastAsia"/>
          <w:spacing w:val="5"/>
          <w:kern w:val="0"/>
          <w:fitText w:val="2092" w:id="-1192059134"/>
        </w:rPr>
        <w:t>間</w:t>
      </w:r>
      <w:r w:rsidRPr="000B3C26">
        <w:rPr>
          <w:rFonts w:ascii="ＭＳ 明朝" w:hint="eastAsia"/>
        </w:rPr>
        <w:t xml:space="preserve">　　</w:t>
      </w:r>
      <w:r w:rsidR="00905E97" w:rsidRPr="000B3C26">
        <w:rPr>
          <w:rFonts w:ascii="ＭＳ 明朝" w:hint="eastAsia"/>
        </w:rPr>
        <w:t xml:space="preserve">　　　　　　　　　　　　　　　　　　　　</w:t>
      </w:r>
    </w:p>
    <w:p w14:paraId="206A34FC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供給代金支払いの時期　　適法な支払請求書を受理した日から</w:t>
      </w:r>
      <w:r>
        <w:rPr>
          <w:rFonts w:ascii="ＭＳ 明朝"/>
        </w:rPr>
        <w:t>30</w:t>
      </w:r>
      <w:r>
        <w:rPr>
          <w:rFonts w:ascii="ＭＳ 明朝" w:hint="eastAsia"/>
        </w:rPr>
        <w:t>日以内</w:t>
      </w:r>
    </w:p>
    <w:p w14:paraId="13C1575C" w14:textId="1702A441" w:rsidR="00386341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84"/>
        </w:rPr>
        <w:t>その他の事</w:t>
      </w:r>
      <w:r>
        <w:rPr>
          <w:rFonts w:ascii="ＭＳ 明朝" w:hint="eastAsia"/>
        </w:rPr>
        <w:t>項</w:t>
      </w:r>
    </w:p>
    <w:p w14:paraId="6F82CFCE" w14:textId="77777777" w:rsidR="00386341" w:rsidRDefault="00386341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</w:t>
      </w:r>
    </w:p>
    <w:tbl>
      <w:tblPr>
        <w:tblStyle w:val="aa"/>
        <w:tblW w:w="8789" w:type="dxa"/>
        <w:jc w:val="right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3402"/>
      </w:tblGrid>
      <w:tr w:rsidR="00531955" w14:paraId="60898940" w14:textId="77777777" w:rsidTr="002F315A">
        <w:trPr>
          <w:jc w:val="right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2FC34FC" w14:textId="4909FBCE" w:rsidR="00531955" w:rsidRDefault="00531955" w:rsidP="00531955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531955">
              <w:rPr>
                <w:rFonts w:ascii="ＭＳ 明朝" w:hint="eastAsia"/>
                <w:sz w:val="22"/>
                <w:szCs w:val="21"/>
              </w:rPr>
              <w:t>作成責任者及び担当者（押印省略の場合は以下を記載してください。）</w:t>
            </w:r>
          </w:p>
        </w:tc>
      </w:tr>
      <w:tr w:rsidR="00531955" w14:paraId="07485236" w14:textId="0DB73D15" w:rsidTr="002F315A">
        <w:trPr>
          <w:jc w:val="right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</w:tcBorders>
          </w:tcPr>
          <w:p w14:paraId="64FC5FFD" w14:textId="7A4BEF24" w:rsidR="00531955" w:rsidRDefault="00531955" w:rsidP="00386341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1456D3">
              <w:rPr>
                <w:rFonts w:ascii="ＭＳ 明朝" w:hint="eastAsia"/>
                <w:spacing w:val="45"/>
                <w:kern w:val="0"/>
                <w:fitText w:val="1470" w:id="-511934464"/>
              </w:rPr>
              <w:t>作成責任</w:t>
            </w:r>
            <w:r w:rsidRPr="001456D3">
              <w:rPr>
                <w:rFonts w:ascii="ＭＳ 明朝" w:hint="eastAsia"/>
                <w:spacing w:val="30"/>
                <w:kern w:val="0"/>
                <w:fitText w:val="1470" w:id="-511934464"/>
              </w:rPr>
              <w:t>者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5921A0CA" w14:textId="4FDD873F" w:rsidR="00531955" w:rsidRDefault="00531955" w:rsidP="00531955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部署及び氏名</w:t>
            </w:r>
            <w:r w:rsidR="00933F50">
              <w:rPr>
                <w:rFonts w:ascii="ＭＳ 明朝" w:hint="eastAsia"/>
              </w:rPr>
              <w:t>：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</w:tcPr>
          <w:p w14:paraId="2DB1512D" w14:textId="2BAE1673" w:rsidR="00531955" w:rsidRDefault="00531955" w:rsidP="00531955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連絡先：</w:t>
            </w:r>
          </w:p>
        </w:tc>
      </w:tr>
      <w:tr w:rsidR="00531955" w14:paraId="75A1B8B4" w14:textId="0683EABE" w:rsidTr="002F315A">
        <w:trPr>
          <w:jc w:val="right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</w:tcPr>
          <w:p w14:paraId="62A0F3B4" w14:textId="0E3E1D4A" w:rsidR="00531955" w:rsidRDefault="00531955" w:rsidP="00386341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86341">
              <w:rPr>
                <w:rFonts w:ascii="ＭＳ 明朝" w:hint="eastAsia"/>
                <w:spacing w:val="210"/>
                <w:kern w:val="0"/>
                <w:fitText w:val="1470" w:id="-511934463"/>
              </w:rPr>
              <w:t>担当</w:t>
            </w:r>
            <w:r w:rsidRPr="00386341">
              <w:rPr>
                <w:rFonts w:ascii="ＭＳ 明朝" w:hint="eastAsia"/>
                <w:kern w:val="0"/>
                <w:fitText w:val="1470" w:id="-511934463"/>
              </w:rPr>
              <w:t>者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B090C29" w14:textId="24A4AE1D" w:rsidR="00531955" w:rsidRDefault="00531955" w:rsidP="00531955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部署及び氏名：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3B01C078" w14:textId="25F8B416" w:rsidR="00531955" w:rsidRDefault="00531955" w:rsidP="00531955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連絡先：</w:t>
            </w:r>
          </w:p>
        </w:tc>
      </w:tr>
    </w:tbl>
    <w:p w14:paraId="0EF6196C" w14:textId="3C0A3AE9" w:rsidR="00386341" w:rsidRDefault="00386341">
      <w:pPr>
        <w:overflowPunct w:val="0"/>
        <w:autoSpaceDE w:val="0"/>
        <w:autoSpaceDN w:val="0"/>
        <w:rPr>
          <w:rFonts w:ascii="ＭＳ 明朝"/>
        </w:rPr>
      </w:pPr>
    </w:p>
    <w:sectPr w:rsidR="0038634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6619" w14:textId="77777777" w:rsidR="00816511" w:rsidRDefault="00816511">
      <w:r>
        <w:separator/>
      </w:r>
    </w:p>
  </w:endnote>
  <w:endnote w:type="continuationSeparator" w:id="0">
    <w:p w14:paraId="79CF4179" w14:textId="77777777" w:rsidR="00816511" w:rsidRDefault="0081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71A0" w14:textId="77777777" w:rsidR="00816511" w:rsidRDefault="00816511">
      <w:r>
        <w:separator/>
      </w:r>
    </w:p>
  </w:footnote>
  <w:footnote w:type="continuationSeparator" w:id="0">
    <w:p w14:paraId="27A829E9" w14:textId="77777777" w:rsidR="00816511" w:rsidRDefault="0081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BF"/>
    <w:rsid w:val="000435DE"/>
    <w:rsid w:val="00082B69"/>
    <w:rsid w:val="000B3C26"/>
    <w:rsid w:val="001144F2"/>
    <w:rsid w:val="00121A43"/>
    <w:rsid w:val="001456D3"/>
    <w:rsid w:val="00175D3E"/>
    <w:rsid w:val="0018123C"/>
    <w:rsid w:val="001D10E1"/>
    <w:rsid w:val="00273557"/>
    <w:rsid w:val="002E56AA"/>
    <w:rsid w:val="002F315A"/>
    <w:rsid w:val="00324688"/>
    <w:rsid w:val="00386341"/>
    <w:rsid w:val="003C44BF"/>
    <w:rsid w:val="00491199"/>
    <w:rsid w:val="00531955"/>
    <w:rsid w:val="006C2A10"/>
    <w:rsid w:val="00816511"/>
    <w:rsid w:val="00905E97"/>
    <w:rsid w:val="00910661"/>
    <w:rsid w:val="00923090"/>
    <w:rsid w:val="00933F50"/>
    <w:rsid w:val="00952A29"/>
    <w:rsid w:val="00B165D1"/>
    <w:rsid w:val="00BF3612"/>
    <w:rsid w:val="00C13181"/>
    <w:rsid w:val="00C63F24"/>
    <w:rsid w:val="00CB3509"/>
    <w:rsid w:val="00D53617"/>
    <w:rsid w:val="00DA276C"/>
    <w:rsid w:val="00F0423D"/>
    <w:rsid w:val="00F0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98605"/>
  <w15:chartTrackingRefBased/>
  <w15:docId w15:val="{AEB6D0B0-F2FA-4FC4-A8E2-225F2819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semiHidden/>
    <w:unhideWhenUsed/>
    <w:rsid w:val="00952A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A2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86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第7号様式（その2）</vt:lpstr>
      <vt:lpstr>第7号様式（その2）</vt:lpstr>
    </vt:vector>
  </TitlesOfParts>
  <Manager/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第7号様式（その2）</dc:title>
  <dc:subject/>
  <dc:creator>s17574</dc:creator>
  <cp:keywords/>
  <dc:description/>
  <cp:lastModifiedBy>上原　幸太</cp:lastModifiedBy>
  <cp:revision>7</cp:revision>
  <cp:lastPrinted>2010-07-01T07:36:00Z</cp:lastPrinted>
  <dcterms:created xsi:type="dcterms:W3CDTF">2026-01-15T09:17:00Z</dcterms:created>
  <dcterms:modified xsi:type="dcterms:W3CDTF">2026-04-14T02:25:00Z</dcterms:modified>
  <cp:category> </cp:category>
</cp:coreProperties>
</file>